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0230" w:rsidRPr="00B20230" w:rsidRDefault="00B20230" w:rsidP="00B20230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93"/>
        <w:gridCol w:w="3677"/>
      </w:tblGrid>
      <w:tr w:rsidR="00B20230" w:rsidRPr="00B20230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0" w:name="z327"/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Баланың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құқықтарын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қорғау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жөніндегі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функцияларды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жүзеге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асыратын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ұйымдардың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тауарлары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мен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көрсетілетін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қызметтерін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сатып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алу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қағидаларына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3-қосымша</w:t>
            </w:r>
          </w:p>
        </w:tc>
        <w:bookmarkEnd w:id="0"/>
      </w:tr>
      <w:tr w:rsidR="00B20230" w:rsidRPr="00B20230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1" w:name="z328"/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нысан</w:t>
            </w:r>
            <w:proofErr w:type="spellEnd"/>
          </w:p>
        </w:tc>
        <w:bookmarkEnd w:id="1"/>
      </w:tr>
    </w:tbl>
    <w:p w:rsidR="00B20230" w:rsidRPr="00B20230" w:rsidRDefault="00B20230" w:rsidP="00B20230">
      <w:pPr>
        <w:spacing w:after="0"/>
        <w:jc w:val="center"/>
        <w:rPr>
          <w:rFonts w:ascii="Times New Roman" w:hAnsi="Times New Roman" w:cs="Times New Roman"/>
        </w:rPr>
      </w:pPr>
      <w:bookmarkStart w:id="2" w:name="z329"/>
      <w:proofErr w:type="spellStart"/>
      <w:r w:rsidRPr="00B20230">
        <w:rPr>
          <w:rFonts w:ascii="Times New Roman" w:hAnsi="Times New Roman" w:cs="Times New Roman"/>
          <w:b/>
          <w:color w:val="000000"/>
        </w:rPr>
        <w:t>Конкурс</w:t>
      </w:r>
      <w:proofErr w:type="spellEnd"/>
      <w:r w:rsidRPr="00B20230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20230">
        <w:rPr>
          <w:rFonts w:ascii="Times New Roman" w:hAnsi="Times New Roman" w:cs="Times New Roman"/>
          <w:b/>
          <w:color w:val="000000"/>
        </w:rPr>
        <w:t>туралы</w:t>
      </w:r>
      <w:proofErr w:type="spellEnd"/>
      <w:r w:rsidRPr="00B20230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20230">
        <w:rPr>
          <w:rFonts w:ascii="Times New Roman" w:hAnsi="Times New Roman" w:cs="Times New Roman"/>
          <w:b/>
          <w:color w:val="000000"/>
        </w:rPr>
        <w:t>хабарландыру</w:t>
      </w:r>
      <w:proofErr w:type="spellEnd"/>
    </w:p>
    <w:bookmarkEnd w:id="2"/>
    <w:p w:rsidR="00B20230" w:rsidRPr="00D0324E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4"/>
        </w:rPr>
      </w:pP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Республикасы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Білім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және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ғылым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министрлігі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>-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="001E05BA"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әкімдігінің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"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Даму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мүмкіндігі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шектеулі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жетім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балалармен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ата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-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анасының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қамқорлығынсыз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қалған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балаларға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арналған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арнайы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(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түзету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)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мектеп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интернаты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КММ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>-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D0324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D0324E">
        <w:rPr>
          <w:rFonts w:ascii="Times New Roman" w:hAnsi="Times New Roman" w:cs="Times New Roman"/>
          <w:sz w:val="20"/>
          <w:szCs w:val="24"/>
        </w:rPr>
        <w:t xml:space="preserve">. 1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эл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: </w:t>
      </w:r>
      <w:r w:rsidRPr="00B20230">
        <w:rPr>
          <w:rFonts w:ascii="Times New Roman" w:hAnsi="Times New Roman" w:cs="Times New Roman"/>
          <w:sz w:val="20"/>
          <w:szCs w:val="24"/>
        </w:rPr>
        <w:t>skolainternat</w:t>
      </w:r>
      <w:r w:rsidRPr="00D0324E">
        <w:rPr>
          <w:rFonts w:ascii="Times New Roman" w:hAnsi="Times New Roman" w:cs="Times New Roman"/>
          <w:sz w:val="20"/>
          <w:szCs w:val="24"/>
        </w:rPr>
        <w:t>@</w:t>
      </w:r>
      <w:r w:rsidRPr="00B20230">
        <w:rPr>
          <w:rFonts w:ascii="Times New Roman" w:hAnsi="Times New Roman" w:cs="Times New Roman"/>
          <w:sz w:val="20"/>
          <w:szCs w:val="24"/>
        </w:rPr>
        <w:t>rambler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</w:rPr>
        <w:t>ru</w:t>
      </w:r>
      <w:r w:rsidRPr="00B20230">
        <w:rPr>
          <w:rFonts w:ascii="Times New Roman" w:hAnsi="Times New Roman" w:cs="Times New Roman"/>
          <w:sz w:val="20"/>
          <w:szCs w:val="24"/>
          <w:lang w:val="kk-KZ"/>
        </w:rPr>
        <w:t xml:space="preserve">,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пошталық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мекенжай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proofErr w:type="spellEnd"/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D0324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D0324E">
        <w:rPr>
          <w:rFonts w:ascii="Times New Roman" w:hAnsi="Times New Roman" w:cs="Times New Roman"/>
          <w:sz w:val="20"/>
          <w:szCs w:val="24"/>
        </w:rPr>
        <w:t xml:space="preserve">. 1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proofErr w:type="spellStart"/>
      <w:r w:rsidRPr="001E05BA">
        <w:rPr>
          <w:rFonts w:ascii="Times New Roman" w:hAnsi="Times New Roman" w:cs="Times New Roman"/>
          <w:sz w:val="20"/>
          <w:szCs w:val="20"/>
          <w:lang w:val="ru-RU"/>
        </w:rPr>
        <w:t>пошта</w:t>
      </w:r>
      <w:proofErr w:type="spellEnd"/>
      <w:r w:rsidRPr="00D0324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sz w:val="20"/>
          <w:szCs w:val="20"/>
          <w:lang w:val="ru-RU"/>
        </w:rPr>
        <w:t>индексі</w:t>
      </w:r>
      <w:proofErr w:type="spellEnd"/>
      <w:r w:rsidRPr="00D0324E">
        <w:rPr>
          <w:rFonts w:ascii="Times New Roman" w:hAnsi="Times New Roman" w:cs="Times New Roman"/>
          <w:sz w:val="20"/>
          <w:szCs w:val="20"/>
        </w:rPr>
        <w:t xml:space="preserve"> 150713</w:t>
      </w:r>
    </w:p>
    <w:p w:rsidR="001E05BA" w:rsidRPr="001E05BA" w:rsidRDefault="00B20230" w:rsidP="001E05BA">
      <w:pPr>
        <w:jc w:val="both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D0324E">
        <w:rPr>
          <w:rFonts w:ascii="Times New Roman" w:hAnsi="Times New Roman" w:cs="Times New Roman"/>
          <w:sz w:val="20"/>
          <w:szCs w:val="20"/>
        </w:rPr>
        <w:br/>
      </w:r>
      <w:r w:rsidR="001E05BA" w:rsidRPr="00D0324E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             </w:t>
      </w:r>
      <w:proofErr w:type="spellStart"/>
      <w:r w:rsidR="009E697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К</w:t>
      </w:r>
      <w:bookmarkStart w:id="3" w:name="_GoBack"/>
      <w:bookmarkEnd w:id="3"/>
      <w:r w:rsidR="009E6972" w:rsidRPr="009E697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омпьютерлік</w:t>
      </w:r>
      <w:proofErr w:type="spellEnd"/>
      <w:r w:rsidR="009E6972" w:rsidRPr="009E6972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9E6972" w:rsidRPr="009E697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техниканы</w:t>
      </w:r>
      <w:proofErr w:type="spellEnd"/>
      <w:r w:rsidR="009E6972" w:rsidRPr="009E6972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9E6972" w:rsidRPr="009E697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сатып</w:t>
      </w:r>
      <w:proofErr w:type="spellEnd"/>
      <w:r w:rsidR="009E6972" w:rsidRPr="009E6972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9E6972" w:rsidRPr="009E697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алу</w:t>
      </w:r>
      <w:proofErr w:type="spellEnd"/>
      <w:r w:rsidR="001E05BA"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бойынша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көрсетілетін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қызметтерд</w:t>
      </w:r>
      <w:r w:rsidR="001E05BA">
        <w:rPr>
          <w:rFonts w:ascii="Times New Roman" w:hAnsi="Times New Roman" w:cs="Times New Roman"/>
          <w:color w:val="000000"/>
          <w:sz w:val="20"/>
          <w:szCs w:val="20"/>
        </w:rPr>
        <w:t>і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1E05BA">
        <w:rPr>
          <w:rFonts w:ascii="Times New Roman" w:hAnsi="Times New Roman" w:cs="Times New Roman"/>
          <w:color w:val="000000"/>
          <w:sz w:val="20"/>
          <w:szCs w:val="20"/>
        </w:rPr>
        <w:t>немесе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1E05BA">
        <w:rPr>
          <w:rFonts w:ascii="Times New Roman" w:hAnsi="Times New Roman" w:cs="Times New Roman"/>
          <w:color w:val="000000"/>
          <w:sz w:val="20"/>
          <w:szCs w:val="20"/>
        </w:rPr>
        <w:t>тауарларды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1E05BA">
        <w:rPr>
          <w:rFonts w:ascii="Times New Roman" w:hAnsi="Times New Roman" w:cs="Times New Roman"/>
          <w:color w:val="000000"/>
          <w:sz w:val="20"/>
          <w:szCs w:val="20"/>
        </w:rPr>
        <w:t>жеткізушіні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proofErr w:type="spellStart"/>
      <w:r w:rsidR="001E05BA">
        <w:rPr>
          <w:rFonts w:ascii="Times New Roman" w:hAnsi="Times New Roman" w:cs="Times New Roman"/>
          <w:color w:val="000000"/>
          <w:sz w:val="20"/>
          <w:szCs w:val="20"/>
        </w:rPr>
        <w:t>таңдау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бойынша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конкурс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өткізілетіндігі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туралы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хабарлайды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.</w:t>
      </w:r>
    </w:p>
    <w:p w:rsid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Тауар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9E6972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630000</w:t>
      </w:r>
      <w:r w:rsidR="00B43206" w:rsidRPr="00B43206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,0</w:t>
      </w:r>
      <w:r w:rsidR="00B43206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 (</w:t>
      </w:r>
      <w:r w:rsidR="009E6972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Алты жүз отыз мың</w:t>
      </w:r>
      <w:r w:rsidR="00B43206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) теңге 00 тиын сомасына</w:t>
      </w:r>
      <w:r w:rsidR="00B43206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жеткізіледі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.</w:t>
      </w:r>
    </w:p>
    <w:p w:rsidR="001E05BA" w:rsidRDefault="00B20230" w:rsidP="001E05BA">
      <w:pPr>
        <w:ind w:firstLine="708"/>
        <w:jc w:val="both"/>
        <w:rPr>
          <w:rFonts w:ascii="Times New Roman" w:hAnsi="Times New Roman" w:cs="Times New Roman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>Тауарларды жеткізудің талап ет</w:t>
      </w:r>
      <w:r w:rsidR="001E05BA"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ілетін мерзімі </w:t>
      </w:r>
      <w:r w:rsidR="00765031">
        <w:rPr>
          <w:rFonts w:ascii="Times New Roman" w:hAnsi="Times New Roman" w:cs="Times New Roman"/>
          <w:b/>
          <w:color w:val="000000"/>
          <w:sz w:val="20"/>
          <w:lang w:val="kk-KZ"/>
        </w:rPr>
        <w:t>2020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9E6972">
        <w:rPr>
          <w:rFonts w:ascii="Times New Roman" w:hAnsi="Times New Roman" w:cs="Times New Roman"/>
          <w:b/>
          <w:color w:val="000000"/>
          <w:sz w:val="20"/>
          <w:lang w:val="kk-KZ"/>
        </w:rPr>
        <w:t>мамыр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.</w:t>
      </w:r>
    </w:p>
    <w:p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>Конкурстық құжаттаманың талаптарына сәйкес келетін барлық әлеуетті өнім берушілер конкурсқа жіберіледі.</w:t>
      </w:r>
    </w:p>
    <w:p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Конкурстық құжаттама көшірмелерінің топтамасын </w:t>
      </w:r>
      <w:r w:rsidR="00765031">
        <w:rPr>
          <w:rFonts w:ascii="Times New Roman" w:hAnsi="Times New Roman" w:cs="Times New Roman"/>
          <w:color w:val="000000"/>
          <w:sz w:val="20"/>
          <w:lang w:val="kk-KZ"/>
        </w:rPr>
        <w:t>2020</w:t>
      </w:r>
      <w:r w:rsidR="001E05BA"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жылғы "</w:t>
      </w:r>
      <w:r w:rsidR="009E6972">
        <w:rPr>
          <w:rFonts w:ascii="Times New Roman" w:hAnsi="Times New Roman" w:cs="Times New Roman"/>
          <w:color w:val="000000"/>
          <w:sz w:val="20"/>
          <w:lang w:val="kk-KZ"/>
        </w:rPr>
        <w:t>1</w:t>
      </w:r>
      <w:r w:rsidR="009F5650">
        <w:rPr>
          <w:rFonts w:ascii="Times New Roman" w:hAnsi="Times New Roman" w:cs="Times New Roman"/>
          <w:color w:val="000000"/>
          <w:sz w:val="20"/>
          <w:lang w:val="kk-KZ"/>
        </w:rPr>
        <w:t>3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"</w:t>
      </w:r>
      <w:r w:rsidR="00B43206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="009F5650">
        <w:rPr>
          <w:rFonts w:ascii="Times New Roman" w:hAnsi="Times New Roman" w:cs="Times New Roman"/>
          <w:color w:val="000000"/>
          <w:sz w:val="20"/>
          <w:lang w:val="kk-KZ"/>
        </w:rPr>
        <w:t>ақпан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дейінгі мерзімді қоса алғанда мына мекенжай бойынша: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,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есепшілік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каб.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сағат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9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-дан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18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-ге дейін және/немесе </w:t>
      </w:r>
      <w:hyperlink r:id="rId4" w:history="1">
        <w:r w:rsidR="001E05BA" w:rsidRPr="001E05BA">
          <w:rPr>
            <w:rStyle w:val="a3"/>
            <w:rFonts w:ascii="Times New Roman" w:hAnsi="Times New Roman" w:cs="Times New Roman"/>
            <w:sz w:val="20"/>
            <w:szCs w:val="20"/>
            <w:lang w:val="kk-KZ"/>
          </w:rPr>
          <w:t>http://Sokolov-internat.sko.kz</w:t>
        </w:r>
      </w:hyperlink>
      <w:r w:rsidR="001E05BA" w:rsidRPr="001E05BA">
        <w:rPr>
          <w:sz w:val="20"/>
          <w:szCs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интернет-ресурсынан алуға болады.</w:t>
      </w:r>
    </w:p>
    <w:p w:rsidR="001E05BA" w:rsidRPr="001E05BA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Конвертке салынған конкурсқа қатысуға конкурстық өтінімдерді әлеуетті өнім берушілер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Қазақстан Республикасы Білім және ғылым министрлігі Солтүстік-Қазақстан облысы әкімдігінің "Даму мүмкіндігі шектеулі жетім балалармен ата- анасының қамқорлығынсыз қалған балаларға арналған Соколов арнайы (түзету) мектеп-интернаты КММ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мына мекенжай бойынша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Солтүстік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қазақстан облысы, 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Қ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ызылжар ауданы, Соколов а.о., Соколовка а. Школьная к. 1 үй, </w:t>
      </w:r>
      <w:r w:rsidR="001E05BA" w:rsidRPr="001E05BA">
        <w:rPr>
          <w:rFonts w:ascii="Times New Roman" w:hAnsi="Times New Roman" w:cs="Times New Roman"/>
          <w:sz w:val="20"/>
          <w:szCs w:val="20"/>
          <w:lang w:val="kk-KZ"/>
        </w:rPr>
        <w:t xml:space="preserve">пошта индексі 150713, есепшілік каб.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жібереді.</w:t>
      </w:r>
    </w:p>
    <w:p w:rsidR="00730925" w:rsidRDefault="001E05BA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>К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онкурсқа қатысуға өтінімдер берудің соңғы мерзімі </w:t>
      </w:r>
      <w:r w:rsidR="00765031">
        <w:rPr>
          <w:rFonts w:ascii="Times New Roman" w:hAnsi="Times New Roman" w:cs="Times New Roman"/>
          <w:b/>
          <w:color w:val="000000"/>
          <w:sz w:val="20"/>
          <w:lang w:val="kk-KZ"/>
        </w:rPr>
        <w:t>2020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9E6972">
        <w:rPr>
          <w:rFonts w:ascii="Times New Roman" w:hAnsi="Times New Roman" w:cs="Times New Roman"/>
          <w:b/>
          <w:color w:val="000000"/>
          <w:sz w:val="20"/>
          <w:lang w:val="kk-KZ"/>
        </w:rPr>
        <w:t>1</w:t>
      </w:r>
      <w:r w:rsidR="009F5650">
        <w:rPr>
          <w:rFonts w:ascii="Times New Roman" w:hAnsi="Times New Roman" w:cs="Times New Roman"/>
          <w:b/>
          <w:color w:val="000000"/>
          <w:sz w:val="20"/>
          <w:lang w:val="kk-KZ"/>
        </w:rPr>
        <w:t>4</w:t>
      </w:r>
      <w:r w:rsidR="00B43206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ақпан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сағат 11:00 д</w:t>
      </w:r>
      <w:r w:rsidR="00B20230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ейін.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      </w:t>
      </w:r>
      <w:r w:rsidR="00730925">
        <w:rPr>
          <w:rFonts w:ascii="Times New Roman" w:hAnsi="Times New Roman" w:cs="Times New Roman"/>
          <w:color w:val="000000"/>
          <w:sz w:val="20"/>
          <w:lang w:val="kk-KZ"/>
        </w:rPr>
        <w:tab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Конкурсқа қатысуға өтінімдер бар конверттер </w:t>
      </w:r>
      <w:r w:rsidR="00730925" w:rsidRPr="00730925">
        <w:rPr>
          <w:rFonts w:ascii="Times New Roman" w:hAnsi="Times New Roman" w:cs="Times New Roman"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="00730925" w:rsidRPr="00730925">
        <w:rPr>
          <w:rFonts w:ascii="Times New Roman" w:hAnsi="Times New Roman" w:cs="Times New Roman"/>
          <w:color w:val="000000"/>
          <w:sz w:val="20"/>
          <w:szCs w:val="20"/>
          <w:lang w:val="kk-KZ"/>
        </w:rPr>
        <w:t>, есепшілік каб.</w:t>
      </w:r>
      <w:r w:rsidR="00730925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 </w:t>
      </w:r>
      <w:r w:rsidR="00765031">
        <w:rPr>
          <w:rFonts w:ascii="Times New Roman" w:hAnsi="Times New Roman" w:cs="Times New Roman"/>
          <w:b/>
          <w:color w:val="000000"/>
          <w:sz w:val="20"/>
          <w:lang w:val="kk-KZ"/>
        </w:rPr>
        <w:t>2020</w:t>
      </w:r>
      <w:r w:rsidR="00D0324E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9E6972">
        <w:rPr>
          <w:rFonts w:ascii="Times New Roman" w:hAnsi="Times New Roman" w:cs="Times New Roman"/>
          <w:b/>
          <w:color w:val="000000"/>
          <w:sz w:val="20"/>
          <w:lang w:val="kk-KZ"/>
        </w:rPr>
        <w:t>1</w:t>
      </w:r>
      <w:r w:rsidR="009F5650">
        <w:rPr>
          <w:rFonts w:ascii="Times New Roman" w:hAnsi="Times New Roman" w:cs="Times New Roman"/>
          <w:b/>
          <w:color w:val="000000"/>
          <w:sz w:val="20"/>
          <w:lang w:val="kk-KZ"/>
        </w:rPr>
        <w:t>4</w:t>
      </w:r>
      <w:r w:rsidR="00B43206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ақпан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сағат 12:00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 ашылады.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>    </w:t>
      </w:r>
    </w:p>
    <w:p w:rsidR="00730925" w:rsidRDefault="00B20230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Қосымша ақпарат пен анықтаманы мына телефон арқылы алуға болады: </w:t>
      </w:r>
    </w:p>
    <w:p w:rsid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есепшілік 8(71538) 31194, </w:t>
      </w:r>
    </w:p>
    <w:p w:rsidR="004F15E2" w:rsidRP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sz w:val="20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МС менеджері 8701-105-4773 </w:t>
      </w:r>
    </w:p>
    <w:sectPr w:rsidR="004F15E2" w:rsidRPr="00730925" w:rsidSect="004F1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B20230"/>
    <w:rsid w:val="001E05BA"/>
    <w:rsid w:val="004F15E2"/>
    <w:rsid w:val="00730925"/>
    <w:rsid w:val="00765031"/>
    <w:rsid w:val="009E6972"/>
    <w:rsid w:val="009F5650"/>
    <w:rsid w:val="00B20230"/>
    <w:rsid w:val="00B43206"/>
    <w:rsid w:val="00D03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532FB-6A48-4731-896D-9FFF0EFAC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0230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05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okolov-internat.sk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362</Words>
  <Characters>2068</Characters>
  <Application>Microsoft Office Word</Application>
  <DocSecurity>0</DocSecurity>
  <Lines>17</Lines>
  <Paragraphs>4</Paragraphs>
  <ScaleCrop>false</ScaleCrop>
  <Company/>
  <LinksUpToDate>false</LinksUpToDate>
  <CharactersWithSpaces>2426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Бахытгуль</cp:lastModifiedBy>
  <cp:revision>8</cp:revision>
  <dcterms:created xsi:type="dcterms:W3CDTF">2017-11-03T07:13:00Z</dcterms:created>
  <dcterms:modified xsi:type="dcterms:W3CDTF">2020-02-04T08:12:00Z</dcterms:modified>
</cp:coreProperties>
</file>